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Мамонтова Сергея Леонидовича (дата рождения: 26.02.1974, место рождения: с.Ошарово Нижнеингашский р-н Красноярского края, адрес регистрации: 663468, Богучанский район, пос. Хребтовый, Красноярский край, ул. Октябрьская, д. 30, кв. 2, ИНН: 240700970037, СНИЛС: 030-926-544 38), Кубрак Екатерина Александровна (ИНН 246417014946, рег. № 22308), - утверждена Решением Арбитражного суда Красноярского края от 17.12.2024 г. по делу № А33-24068/2024,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11.09.2026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годные остатки полуприцепа SCHMITZ S01 тентованый, 2008 г.в., VIN WSM00000003049746, цвет серый.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А33-24068/2024».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22.09.2026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Мамонтов Сергей Леонидович</w:t>
              <w:br/>
              <w:t>Счёт: 40817810550221837954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